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様式１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　　年　　月　　日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ind w:left="141" w:leftChars="74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  <w:t>廿日市市長　様</w:t>
      </w: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在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地　　　　　　　　　　　　　　　　　</w:t>
      </w:r>
    </w:p>
    <w:p>
      <w:pPr>
        <w:pStyle w:val="0"/>
        <w:wordWrap w:val="0"/>
        <w:autoSpaceDE w:val="0"/>
        <w:autoSpaceDN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代表者名　　　　　　　　　　　　　　　　　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プロポーザル参加表明書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ind w:firstLine="191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廿日市市立保育園給食調理室ねずみ等（衛生害虫）防除業務において、関係書類を添えて、プロポーザル参加表明書を提出します。</w:t>
      </w:r>
      <w:bookmarkStart w:id="0" w:name="_GoBack"/>
      <w:bookmarkEnd w:id="0"/>
    </w:p>
    <w:p>
      <w:pPr>
        <w:pStyle w:val="0"/>
        <w:autoSpaceDE w:val="0"/>
        <w:autoSpaceDN w:val="0"/>
        <w:spacing w:line="300" w:lineRule="exact"/>
        <w:ind w:firstLine="191" w:firstLineChars="100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また、当該プロポーザルへの参加資格を満たすことを誓約します。</w:t>
      </w:r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2745</TotalTime>
  <Pages>10</Pages>
  <Words>10</Words>
  <Characters>1761</Characters>
  <Application>JUST Note</Application>
  <Lines>1373</Lines>
  <Paragraphs>114</Paragraphs>
  <Company>中電技術コンサルタント株式会社</Company>
  <CharactersWithSpaces>2129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2026-02-24T08:48:14Z</dcterms:modified>
  <cp:revision>136</cp:revision>
</cp:coreProperties>
</file>